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12D9" w14:textId="77777777" w:rsidR="007F217B" w:rsidRPr="006D72D0" w:rsidRDefault="007F217B" w:rsidP="007F217B">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C9768A">
        <w:rPr>
          <w:rFonts w:cstheme="minorHAnsi"/>
          <w:b/>
          <w:color w:val="548DD4" w:themeColor="text2" w:themeTint="99"/>
        </w:rPr>
        <w:t xml:space="preserve">YILI </w:t>
      </w:r>
      <w:r w:rsidR="00C9768A" w:rsidRPr="00300216">
        <w:rPr>
          <w:rFonts w:cstheme="minorHAnsi"/>
          <w:b/>
          <w:color w:val="EE0000"/>
        </w:rPr>
        <w:t>TÜRKÇEDERSİ.NET</w:t>
      </w:r>
      <w:r w:rsidR="00C9768A">
        <w:rPr>
          <w:rFonts w:cstheme="minorHAnsi"/>
          <w:b/>
          <w:color w:val="548DD4" w:themeColor="text2" w:themeTint="99"/>
        </w:rPr>
        <w:t xml:space="preserve"> 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6</w:t>
      </w:r>
      <w:r w:rsidRPr="006D72D0">
        <w:rPr>
          <w:rFonts w:cstheme="minorHAnsi"/>
          <w:b/>
          <w:color w:val="548DD4" w:themeColor="text2" w:themeTint="99"/>
        </w:rPr>
        <w:t>. SENARYO)</w:t>
      </w:r>
    </w:p>
    <w:p w14:paraId="4727D3D8" w14:textId="77777777" w:rsidR="007F217B" w:rsidRPr="006D72D0" w:rsidRDefault="007F217B" w:rsidP="007F217B">
      <w:pPr>
        <w:pStyle w:val="AralkYok"/>
        <w:rPr>
          <w:rFonts w:cstheme="minorHAnsi"/>
        </w:rPr>
      </w:pPr>
    </w:p>
    <w:p w14:paraId="5DF6DB1C" w14:textId="77777777" w:rsidR="007F217B" w:rsidRPr="00F415AB" w:rsidRDefault="007F217B" w:rsidP="007F217B">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6240B29D" w14:textId="77777777" w:rsidR="00F63013" w:rsidRPr="007D304F" w:rsidRDefault="00852948" w:rsidP="00F63013">
      <w:pPr>
        <w:rPr>
          <w:rFonts w:cstheme="minorHAnsi"/>
          <w:b/>
          <w:color w:val="548DD4" w:themeColor="text2" w:themeTint="99"/>
        </w:rPr>
      </w:pPr>
      <w:r w:rsidRPr="007D304F">
        <w:rPr>
          <w:rFonts w:cstheme="minorHAnsi"/>
          <w:b/>
          <w:color w:val="548DD4" w:themeColor="text2" w:themeTint="99"/>
        </w:rPr>
        <w:t xml:space="preserve">T.O.6.13. Metni yorumlayabilme </w:t>
      </w:r>
    </w:p>
    <w:p w14:paraId="67110B06" w14:textId="77777777" w:rsidR="00852948" w:rsidRDefault="00852948" w:rsidP="00F63013">
      <w:pPr>
        <w:rPr>
          <w:rFonts w:cstheme="minorHAnsi"/>
          <w:shd w:val="clear" w:color="auto" w:fill="FFFFFF"/>
        </w:rPr>
      </w:pPr>
      <w:r>
        <w:rPr>
          <w:rFonts w:ascii="Arial" w:hAnsi="Arial" w:cs="Arial"/>
          <w:color w:val="333333"/>
          <w:shd w:val="clear" w:color="auto" w:fill="FFFFFF"/>
        </w:rPr>
        <w:t> </w:t>
      </w:r>
      <w:r w:rsidRPr="00ED4B21">
        <w:rPr>
          <w:rFonts w:cstheme="minorHAnsi"/>
          <w:shd w:val="clear" w:color="auto" w:fill="FFFFFF"/>
        </w:rPr>
        <w:t>Günlük hayatta bisiklet kullanmak şehir trafiğine ve çevreye büyük katkı sağlar.</w:t>
      </w:r>
      <w:r w:rsidRPr="00ED4B21">
        <w:rPr>
          <w:rFonts w:cstheme="minorHAnsi"/>
          <w:spacing w:val="-3"/>
          <w:shd w:val="clear" w:color="auto" w:fill="FFFFFF"/>
        </w:rPr>
        <w:t xml:space="preserve"> Ülkemizde maalesef bisiklet yolu çok az. </w:t>
      </w:r>
      <w:r w:rsidR="00ED4B21" w:rsidRPr="00ED4B21">
        <w:rPr>
          <w:rFonts w:cstheme="minorHAnsi"/>
          <w:spacing w:val="-3"/>
          <w:shd w:val="clear" w:color="auto" w:fill="FFFFFF"/>
        </w:rPr>
        <w:t>H</w:t>
      </w:r>
      <w:r w:rsidRPr="00ED4B21">
        <w:rPr>
          <w:rFonts w:cstheme="minorHAnsi"/>
          <w:spacing w:val="-3"/>
          <w:shd w:val="clear" w:color="auto" w:fill="FFFFFF"/>
        </w:rPr>
        <w:t xml:space="preserve">âliyle bisikletçilerin trafiğe karışmaları, zaman zaman kaldırımdan gitmeleri, çeşitli cambazlıklar yapmaları gerekiyor. </w:t>
      </w:r>
      <w:r w:rsidR="00ED4B21">
        <w:rPr>
          <w:rFonts w:cstheme="minorHAnsi"/>
          <w:spacing w:val="-3"/>
          <w:shd w:val="clear" w:color="auto" w:fill="FFFFFF"/>
        </w:rPr>
        <w:t xml:space="preserve"> Bisiklet ile güvenli sürüş için bazı önemler almalısın.</w:t>
      </w:r>
      <w:r w:rsidRPr="00ED4B21">
        <w:rPr>
          <w:rFonts w:cstheme="minorHAnsi"/>
          <w:spacing w:val="-3"/>
          <w:shd w:val="clear" w:color="auto" w:fill="FFFFFF"/>
        </w:rPr>
        <w:t xml:space="preserve"> Güvenlik önemli olarak kask, dizlik, dirseklik gibi malzemeler mutlaka takılmalı. Ayrıca bisikletin ön ve arkasında aydınlatma ihmal edilmemeli.</w:t>
      </w:r>
      <w:r w:rsidRPr="00ED4B21">
        <w:rPr>
          <w:rFonts w:cstheme="minorHAnsi"/>
          <w:shd w:val="clear" w:color="auto" w:fill="FFFFFF"/>
        </w:rPr>
        <w:t xml:space="preserve"> Olmadan olmaz diyeceğimiz bir güvenlik ekipmanı da </w:t>
      </w:r>
      <w:r w:rsidR="00ED4B21" w:rsidRPr="00ED4B21">
        <w:rPr>
          <w:rFonts w:cstheme="minorHAnsi"/>
          <w:shd w:val="clear" w:color="auto" w:fill="FFFFFF"/>
        </w:rPr>
        <w:t>kedigözüdür</w:t>
      </w:r>
      <w:r w:rsidRPr="00ED4B21">
        <w:rPr>
          <w:rFonts w:cstheme="minorHAnsi"/>
          <w:shd w:val="clear" w:color="auto" w:fill="FFFFFF"/>
        </w:rPr>
        <w:t>. Tüm bunların yanında sürücü olarak gözünüzü yoldan ayırmamanız güvenli bir sürüş için önemlidir.</w:t>
      </w:r>
    </w:p>
    <w:p w14:paraId="13E0C4CB" w14:textId="77777777" w:rsidR="00ED4B21" w:rsidRPr="00ED4B21" w:rsidRDefault="00ED4B21" w:rsidP="00F63013">
      <w:pPr>
        <w:rPr>
          <w:rFonts w:cstheme="minorHAnsi"/>
          <w:b/>
          <w:shd w:val="clear" w:color="auto" w:fill="FFFFFF"/>
        </w:rPr>
      </w:pPr>
      <w:r w:rsidRPr="00ED4B21">
        <w:rPr>
          <w:rFonts w:cstheme="minorHAnsi"/>
          <w:b/>
          <w:shd w:val="clear" w:color="auto" w:fill="FFFFFF"/>
        </w:rPr>
        <w:t>1. Metnin konusu nedir?</w:t>
      </w:r>
      <w:r w:rsidR="00AB6F44">
        <w:rPr>
          <w:rFonts w:cstheme="minorHAnsi"/>
          <w:b/>
          <w:shd w:val="clear" w:color="auto" w:fill="FFFFFF"/>
        </w:rPr>
        <w:t xml:space="preserve"> (10 Puan) </w:t>
      </w:r>
    </w:p>
    <w:p w14:paraId="30EA4A88" w14:textId="77777777" w:rsidR="00ED4B21" w:rsidRPr="00ED4B21" w:rsidRDefault="00ED4B21" w:rsidP="00F63013">
      <w:pPr>
        <w:rPr>
          <w:rFonts w:cstheme="minorHAnsi"/>
          <w:color w:val="FF0000"/>
        </w:rPr>
      </w:pPr>
      <w:r w:rsidRPr="00ED4B21">
        <w:rPr>
          <w:rFonts w:cstheme="minorHAnsi"/>
          <w:color w:val="FF0000"/>
          <w:shd w:val="clear" w:color="auto" w:fill="FFFFFF"/>
        </w:rPr>
        <w:t>Bisiklette güvenli sürüş ekipmanları/ malzemeleri</w:t>
      </w:r>
    </w:p>
    <w:p w14:paraId="273A1262" w14:textId="77777777" w:rsidR="00F63013" w:rsidRDefault="00F63013" w:rsidP="00F63013">
      <w:r w:rsidRPr="007D304F">
        <w:rPr>
          <w:rFonts w:cstheme="minorHAnsi"/>
          <w:b/>
          <w:color w:val="548DD4" w:themeColor="text2" w:themeTint="99"/>
        </w:rPr>
        <w:t>T.O.6.14. Öyküleyici metinlerdeki hikâye unsurlarını belirleme</w:t>
      </w:r>
      <w:r w:rsidR="00CD52B0" w:rsidRPr="007D304F">
        <w:rPr>
          <w:rFonts w:cstheme="minorHAnsi"/>
          <w:b/>
          <w:color w:val="548DD4" w:themeColor="text2" w:themeTint="99"/>
        </w:rPr>
        <w:t xml:space="preserve">ye yönelik çözümleme yapabilme </w:t>
      </w:r>
    </w:p>
    <w:p w14:paraId="79DFFE4F" w14:textId="77777777" w:rsidR="00CD52B0" w:rsidRDefault="00CD52B0" w:rsidP="00F63013">
      <w:r>
        <w:t xml:space="preserve">2. </w:t>
      </w:r>
      <w:r w:rsidR="001050E8">
        <w:t xml:space="preserve">Koca Yusuf demirci ustasıydı. Adı gibi kocamandı Yusuf ama Koca lakabı ondan değil yüreğinin büyüklüğündendi. Daha küçük yaşlarında babasını kaybetmişti. Annesi ile Bafra’da bir başlarına kalmışlardı. Yusuf, o yaşlarda demirci olan amcasının yanında işi öğrenmişti. Yetişkin olunca Bafra’da aranan bir usta olmuştu. Kurtuluş Savaş’ının rüzgarı yeni esmeye başlamıştı. Bir gün dükkândan içeri bir kız çocuğu girdi. Demirci dükkânında kız çocukları pek uğramazdı. Yusuf “hayrola küçük hanım. Yolu şaşırdınız galiba.” dedi. Küçük kız kendinden emin bir şekilde “Ben çırak olmaya geldim.” dedi. </w:t>
      </w:r>
    </w:p>
    <w:p w14:paraId="212C0C32" w14:textId="77777777" w:rsidR="002E37B7" w:rsidRPr="001050E8" w:rsidRDefault="002E37B7" w:rsidP="00F63013">
      <w:r w:rsidRPr="001050E8">
        <w:rPr>
          <w:b/>
        </w:rPr>
        <w:t>2. Metindeki hikâye unsurlarını yazınız</w:t>
      </w:r>
      <w:r w:rsidRPr="001050E8">
        <w:t>.</w:t>
      </w:r>
      <w:r w:rsidR="00AB6F44">
        <w:t xml:space="preserve"> </w:t>
      </w:r>
      <w:r w:rsidR="00AB6F44">
        <w:rPr>
          <w:rFonts w:cstheme="minorHAnsi"/>
          <w:b/>
          <w:shd w:val="clear" w:color="auto" w:fill="FFFFFF"/>
        </w:rPr>
        <w:t>(20 Puan)</w:t>
      </w:r>
    </w:p>
    <w:p w14:paraId="31DC986E" w14:textId="77777777" w:rsidR="002E37B7" w:rsidRDefault="002E37B7" w:rsidP="00F63013">
      <w:r>
        <w:t xml:space="preserve">Kişiler: </w:t>
      </w:r>
      <w:r w:rsidR="001050E8">
        <w:t>Koca Yusuf, küçük kız</w:t>
      </w:r>
    </w:p>
    <w:p w14:paraId="76D08BA0" w14:textId="77777777" w:rsidR="002E37B7" w:rsidRDefault="002E37B7" w:rsidP="00F63013">
      <w:r>
        <w:t>Yer:</w:t>
      </w:r>
      <w:r w:rsidR="001050E8">
        <w:t xml:space="preserve"> Bafra</w:t>
      </w:r>
    </w:p>
    <w:p w14:paraId="398966E5" w14:textId="77777777" w:rsidR="002E37B7" w:rsidRDefault="002E37B7" w:rsidP="00F63013">
      <w:r>
        <w:t>Zaman:</w:t>
      </w:r>
      <w:r w:rsidR="001050E8">
        <w:t xml:space="preserve"> Kurtuluş Savaşı zamanı</w:t>
      </w:r>
    </w:p>
    <w:p w14:paraId="673D3D13" w14:textId="77777777" w:rsidR="002E37B7" w:rsidRDefault="002E37B7" w:rsidP="00F63013">
      <w:r>
        <w:t xml:space="preserve">Olay: </w:t>
      </w:r>
      <w:r w:rsidR="001050E8">
        <w:t>Demirci ustası Koca Yusuf’a bir kızın çırak olarak gelmesi</w:t>
      </w:r>
    </w:p>
    <w:p w14:paraId="335CF298" w14:textId="77777777" w:rsidR="00F63013" w:rsidRPr="007D304F" w:rsidRDefault="00F63013" w:rsidP="00F63013">
      <w:pPr>
        <w:rPr>
          <w:rFonts w:cstheme="minorHAnsi"/>
          <w:b/>
          <w:color w:val="548DD4" w:themeColor="text2" w:themeTint="99"/>
        </w:rPr>
      </w:pPr>
      <w:r w:rsidRPr="007D304F">
        <w:rPr>
          <w:rFonts w:cstheme="minorHAnsi"/>
          <w:b/>
          <w:color w:val="548DD4" w:themeColor="text2" w:themeTint="99"/>
        </w:rPr>
        <w:t>T.O.6.2</w:t>
      </w:r>
      <w:r w:rsidR="001050E8" w:rsidRPr="007D304F">
        <w:rPr>
          <w:rFonts w:cstheme="minorHAnsi"/>
          <w:b/>
          <w:color w:val="548DD4" w:themeColor="text2" w:themeTint="99"/>
        </w:rPr>
        <w:t xml:space="preserve">4. Okuduğunu değerlendirebilme </w:t>
      </w:r>
    </w:p>
    <w:p w14:paraId="0FD39241" w14:textId="77777777" w:rsidR="001050E8" w:rsidRDefault="00733DBD" w:rsidP="00F63013">
      <w:r>
        <w:t xml:space="preserve">Ormanda, kurbağalar arası bir yarışma yapılmasına karar verilmiş. Kurbağalardan tepeye ilk çıkan yarışma birincisi olacak ve büyük ödül verilecekmiş. Tüm kurbağalar aynı anda başlamış. Etraftakiler hep “ yapamazsın”, “ tepeyi göremeyeceksin.” “ çok yavaşsın.” Gibi </w:t>
      </w:r>
      <w:proofErr w:type="spellStart"/>
      <w:r>
        <w:t>tezahratlar</w:t>
      </w:r>
      <w:proofErr w:type="spellEnd"/>
      <w:r>
        <w:t xml:space="preserve"> yapıyormuş. Tepeye gelmeden çoğu kurbağa yarışı bırakmış. Bir kurbağa tepeye ulaşmış. Hemen tebrik etmişler. Kimse senin gibi yola yarışa devam etmedi, sen nasıl başardın, diye sormuşlar ancak kurbağa konuşmamış. Çünkü kurbağa sağırmış. </w:t>
      </w:r>
    </w:p>
    <w:p w14:paraId="429E83B5" w14:textId="77777777" w:rsidR="00733DBD" w:rsidRPr="00733DBD" w:rsidRDefault="00733DBD" w:rsidP="00F63013">
      <w:pPr>
        <w:rPr>
          <w:b/>
        </w:rPr>
      </w:pPr>
      <w:r w:rsidRPr="00733DBD">
        <w:rPr>
          <w:b/>
        </w:rPr>
        <w:t>3. Bu metinden hareketle kurbağanın davranışından çıkaracağımız sonuç ne olur?</w:t>
      </w:r>
      <w:r w:rsidR="00AB6F44">
        <w:rPr>
          <w:b/>
        </w:rPr>
        <w:t xml:space="preserve"> </w:t>
      </w:r>
      <w:r w:rsidR="00AB6F44">
        <w:rPr>
          <w:rFonts w:cstheme="minorHAnsi"/>
          <w:b/>
          <w:shd w:val="clear" w:color="auto" w:fill="FFFFFF"/>
        </w:rPr>
        <w:t>(15 Puan)</w:t>
      </w:r>
    </w:p>
    <w:p w14:paraId="562F8427" w14:textId="77777777" w:rsidR="001050E8" w:rsidRDefault="00733DBD" w:rsidP="00F63013">
      <w:pPr>
        <w:rPr>
          <w:color w:val="FF0000"/>
        </w:rPr>
      </w:pPr>
      <w:r w:rsidRPr="00733DBD">
        <w:rPr>
          <w:color w:val="FF0000"/>
        </w:rPr>
        <w:t xml:space="preserve">Hedefimize odaklanmalıyız ve ilerlemeliyiz. Bizi yolumuzdan çevirmek isteyenleri dinlememeliyiz. </w:t>
      </w:r>
    </w:p>
    <w:p w14:paraId="77EDBE5B" w14:textId="77777777" w:rsidR="00733DBD" w:rsidRPr="00733DBD" w:rsidRDefault="00733DBD" w:rsidP="00F63013">
      <w:pPr>
        <w:rPr>
          <w:color w:val="FF0000"/>
        </w:rPr>
      </w:pPr>
    </w:p>
    <w:p w14:paraId="76ACA25D" w14:textId="77777777" w:rsidR="00F63013" w:rsidRDefault="00733DBD" w:rsidP="00F63013">
      <w:pPr>
        <w:rPr>
          <w:rFonts w:cstheme="minorHAnsi"/>
          <w:b/>
          <w:color w:val="548DD4" w:themeColor="text2" w:themeTint="99"/>
        </w:rPr>
      </w:pPr>
      <w:r w:rsidRPr="007D304F">
        <w:rPr>
          <w:rFonts w:cstheme="minorHAnsi"/>
          <w:b/>
          <w:color w:val="548DD4" w:themeColor="text2" w:themeTint="99"/>
        </w:rPr>
        <w:lastRenderedPageBreak/>
        <w:t xml:space="preserve">T.O.6.25. Metni eleştirebilme </w:t>
      </w:r>
    </w:p>
    <w:p w14:paraId="57DDCCFC" w14:textId="77777777" w:rsidR="007D304F" w:rsidRPr="007D304F" w:rsidRDefault="007D304F" w:rsidP="00F63013">
      <w:pPr>
        <w:rPr>
          <w:rFonts w:cstheme="minorHAnsi"/>
          <w:b/>
          <w:color w:val="548DD4" w:themeColor="text2" w:themeTint="99"/>
        </w:rPr>
      </w:pPr>
      <w:r>
        <w:t xml:space="preserve">Normalde insanlar başlarını bir yandan diğer yana çevirerek sadece 180 derecelik bir görüş alanına sahip olabiliyor. Bu, gözlerimizi hareket ettirirsek 240 dereceye, karnımızı da döndürürsek 360 dereceye çıkabiliyor. Bilim insanlarının </w:t>
      </w:r>
      <w:r w:rsidR="00830426">
        <w:t xml:space="preserve">geliştirdiği </w:t>
      </w:r>
      <w:r>
        <w:t>sanal gerçeklik gözlüğü ve özel bir yazılımla bakışlarını bir baykuş gibi 360 derece çevirme becerisi kazanabilecek.</w:t>
      </w:r>
    </w:p>
    <w:p w14:paraId="730DBB7B" w14:textId="77777777" w:rsidR="007D304F" w:rsidRPr="00830426" w:rsidRDefault="007D304F" w:rsidP="00F63013">
      <w:pPr>
        <w:rPr>
          <w:b/>
        </w:rPr>
      </w:pPr>
      <w:r w:rsidRPr="00830426">
        <w:rPr>
          <w:b/>
        </w:rPr>
        <w:t xml:space="preserve">4. Metinde </w:t>
      </w:r>
      <w:r w:rsidR="00830426" w:rsidRPr="00830426">
        <w:rPr>
          <w:b/>
        </w:rPr>
        <w:t xml:space="preserve">bilgisi verilen gözlüğü ilham vericilik, </w:t>
      </w:r>
      <w:r w:rsidRPr="00830426">
        <w:rPr>
          <w:b/>
        </w:rPr>
        <w:t xml:space="preserve"> </w:t>
      </w:r>
      <w:r w:rsidR="00830426">
        <w:rPr>
          <w:b/>
        </w:rPr>
        <w:t xml:space="preserve">dil ve anlatım, nesnellik </w:t>
      </w:r>
      <w:r w:rsidR="005228E6">
        <w:rPr>
          <w:b/>
        </w:rPr>
        <w:t>-</w:t>
      </w:r>
      <w:r w:rsidR="00830426">
        <w:rPr>
          <w:b/>
        </w:rPr>
        <w:t>öznellik</w:t>
      </w:r>
      <w:r w:rsidR="00830426" w:rsidRPr="00830426">
        <w:rPr>
          <w:b/>
        </w:rPr>
        <w:t xml:space="preserve"> ölçütlerine göre gerekçesi ile birlikte değerlendiriniz.</w:t>
      </w:r>
      <w:r w:rsidR="00AB6F44">
        <w:rPr>
          <w:b/>
        </w:rPr>
        <w:t xml:space="preserve"> </w:t>
      </w:r>
      <w:r w:rsidR="00AB6F44">
        <w:rPr>
          <w:rFonts w:cstheme="minorHAnsi"/>
          <w:b/>
          <w:shd w:val="clear" w:color="auto" w:fill="FFFFFF"/>
        </w:rPr>
        <w:t>(15 Puan)</w:t>
      </w:r>
    </w:p>
    <w:p w14:paraId="70DE5903" w14:textId="77777777" w:rsidR="00830426" w:rsidRPr="005228E6" w:rsidRDefault="00830426" w:rsidP="00F63013">
      <w:pPr>
        <w:rPr>
          <w:color w:val="FF0000"/>
        </w:rPr>
      </w:pPr>
      <w:r w:rsidRPr="005228E6">
        <w:rPr>
          <w:color w:val="FF0000"/>
        </w:rPr>
        <w:t xml:space="preserve">İlham vericidir çünkü bu gözlük askeri alanda, </w:t>
      </w:r>
      <w:r w:rsidR="005228E6">
        <w:rPr>
          <w:color w:val="FF0000"/>
        </w:rPr>
        <w:t>doğayı araştırma, inceleme gibi alanlarda</w:t>
      </w:r>
      <w:r w:rsidRPr="005228E6">
        <w:rPr>
          <w:color w:val="FF0000"/>
        </w:rPr>
        <w:t xml:space="preserve"> kullanılabilir.</w:t>
      </w:r>
    </w:p>
    <w:p w14:paraId="1D09C7B2" w14:textId="77777777" w:rsidR="00830426" w:rsidRPr="005228E6" w:rsidRDefault="00830426" w:rsidP="00F63013">
      <w:pPr>
        <w:rPr>
          <w:color w:val="FF0000"/>
        </w:rPr>
      </w:pPr>
      <w:r w:rsidRPr="005228E6">
        <w:rPr>
          <w:color w:val="FF0000"/>
        </w:rPr>
        <w:t>Dil ve anlatımı sade, anlaşılır kelimeler kullanılmış.</w:t>
      </w:r>
      <w:r w:rsidR="005228E6" w:rsidRPr="005228E6">
        <w:rPr>
          <w:color w:val="FF0000"/>
        </w:rPr>
        <w:t xml:space="preserve"> Yazının yazılış amacı net bir şekilde anlaşılıyor.</w:t>
      </w:r>
      <w:r w:rsidRPr="005228E6">
        <w:rPr>
          <w:color w:val="FF0000"/>
        </w:rPr>
        <w:t xml:space="preserve"> Cümlelerin öznel olmaması da bilimsel metin olması açısından oldukça önemli.</w:t>
      </w:r>
    </w:p>
    <w:p w14:paraId="1B3EB808" w14:textId="77777777" w:rsidR="007D304F" w:rsidRPr="007D304F" w:rsidRDefault="00F63013" w:rsidP="007D304F">
      <w:pPr>
        <w:rPr>
          <w:rFonts w:cstheme="minorHAnsi"/>
          <w:b/>
          <w:color w:val="548DD4" w:themeColor="text2" w:themeTint="99"/>
        </w:rPr>
      </w:pPr>
      <w:r w:rsidRPr="007D304F">
        <w:rPr>
          <w:rFonts w:cstheme="minorHAnsi"/>
          <w:b/>
          <w:color w:val="548DD4" w:themeColor="text2" w:themeTint="99"/>
        </w:rPr>
        <w:t>T.O.6.26. Metin</w:t>
      </w:r>
      <w:r w:rsidR="007D304F" w:rsidRPr="007D304F">
        <w:rPr>
          <w:rFonts w:cstheme="minorHAnsi"/>
          <w:b/>
          <w:color w:val="548DD4" w:themeColor="text2" w:themeTint="99"/>
        </w:rPr>
        <w:t xml:space="preserve">deki probleme çözüm üretebilme </w:t>
      </w:r>
    </w:p>
    <w:p w14:paraId="5026BF81" w14:textId="77777777" w:rsidR="007D304F" w:rsidRDefault="007D304F" w:rsidP="007D304F">
      <w:r w:rsidRPr="007D304F">
        <w:t xml:space="preserve"> </w:t>
      </w:r>
      <w:r>
        <w:t>Dünyada için plastik atıklar oldukça tehlikeli. Binlerce yıl boyunca dönüşmeden kalabiliyor ve bu durum doğayı tehdit ediyor. Doğayı koruma adına marketlerde poşet satışı ücretli hale getirildi. Kumaş poşet satışı, dağıtımı başladı. Ancak bu kez de insanlar her alışverişte yanlarında poşet taşımadıkları için kumaş poşet almaya başladılar.</w:t>
      </w:r>
    </w:p>
    <w:p w14:paraId="798DA555" w14:textId="77777777" w:rsidR="007D304F" w:rsidRPr="007D304F" w:rsidRDefault="007D304F" w:rsidP="007D304F">
      <w:pPr>
        <w:rPr>
          <w:b/>
        </w:rPr>
      </w:pPr>
      <w:r w:rsidRPr="007D304F">
        <w:rPr>
          <w:b/>
        </w:rPr>
        <w:t>5. Metinde ele alınan problem nedir, probleme bir çözüm önerisi yazınız.</w:t>
      </w:r>
      <w:r w:rsidR="00AB6F44">
        <w:rPr>
          <w:b/>
        </w:rPr>
        <w:t xml:space="preserve"> </w:t>
      </w:r>
      <w:r w:rsidR="00AB6F44">
        <w:rPr>
          <w:rFonts w:cstheme="minorHAnsi"/>
          <w:b/>
          <w:shd w:val="clear" w:color="auto" w:fill="FFFFFF"/>
        </w:rPr>
        <w:t>(15 Puan)</w:t>
      </w:r>
    </w:p>
    <w:p w14:paraId="4A0C962E" w14:textId="77777777" w:rsidR="00F63013" w:rsidRPr="009037CA" w:rsidRDefault="009037CA" w:rsidP="00F63013">
      <w:pPr>
        <w:rPr>
          <w:rFonts w:cstheme="minorHAnsi"/>
          <w:color w:val="FF0000"/>
        </w:rPr>
      </w:pPr>
      <w:r w:rsidRPr="009037CA">
        <w:rPr>
          <w:rFonts w:cstheme="minorHAnsi"/>
          <w:color w:val="FF0000"/>
        </w:rPr>
        <w:t>Problem doğayı korumak isterken daha çok enerji tüketimine neden olmaktır. Kumaş poşet üretimi poşet üretiminden daha çok enerji harcar.</w:t>
      </w:r>
    </w:p>
    <w:p w14:paraId="5FEA368E" w14:textId="77777777" w:rsidR="009037CA" w:rsidRPr="009037CA" w:rsidRDefault="009037CA" w:rsidP="00F63013">
      <w:pPr>
        <w:rPr>
          <w:color w:val="FF0000"/>
        </w:rPr>
      </w:pPr>
      <w:r w:rsidRPr="009037CA">
        <w:rPr>
          <w:rFonts w:cstheme="minorHAnsi"/>
          <w:b/>
        </w:rPr>
        <w:t>Çözüm önerisi:</w:t>
      </w:r>
      <w:r w:rsidRPr="009037CA">
        <w:t xml:space="preserve"> </w:t>
      </w:r>
      <w:r w:rsidRPr="009037CA">
        <w:rPr>
          <w:color w:val="FF0000"/>
        </w:rPr>
        <w:t xml:space="preserve">Market girişlerine veya kasa yanlarına </w:t>
      </w:r>
      <w:r w:rsidRPr="009037CA">
        <w:rPr>
          <w:b/>
          <w:bCs/>
          <w:color w:val="FF0000"/>
        </w:rPr>
        <w:t>"Al-Bırak"</w:t>
      </w:r>
      <w:r w:rsidRPr="009037CA">
        <w:rPr>
          <w:color w:val="FF0000"/>
        </w:rPr>
        <w:t xml:space="preserve"> stantları kurulabilir. Evinde çok fazla kumaş poşeti biriken insanlar temiz poşetlerini buraya bırakır.</w:t>
      </w:r>
    </w:p>
    <w:p w14:paraId="373BC93E" w14:textId="77777777" w:rsidR="009037CA" w:rsidRPr="009037CA" w:rsidRDefault="009037CA" w:rsidP="00F63013">
      <w:pPr>
        <w:rPr>
          <w:color w:val="FF0000"/>
        </w:rPr>
      </w:pPr>
      <w:r w:rsidRPr="009037CA">
        <w:rPr>
          <w:color w:val="FF0000"/>
        </w:rPr>
        <w:t>Mini kumaş çantalar geliştirilebilir. Küçük paketlenen, kumaş poşetler yaygınlaştırılmalıdır.</w:t>
      </w:r>
    </w:p>
    <w:p w14:paraId="0BA41955" w14:textId="77777777" w:rsidR="009037CA" w:rsidRPr="009037CA" w:rsidRDefault="009037CA" w:rsidP="00F63013">
      <w:pPr>
        <w:rPr>
          <w:rFonts w:cstheme="minorHAnsi"/>
          <w:b/>
          <w:color w:val="FF0000"/>
        </w:rPr>
      </w:pPr>
      <w:r w:rsidRPr="009037CA">
        <w:rPr>
          <w:color w:val="FF0000"/>
        </w:rPr>
        <w:t>Doğa dostu tek kullanımlık poşetler olabilir.</w:t>
      </w:r>
    </w:p>
    <w:p w14:paraId="316C8222" w14:textId="77777777" w:rsidR="009C7EDF" w:rsidRDefault="009C7EDF" w:rsidP="00F63013">
      <w:pPr>
        <w:rPr>
          <w:rFonts w:cstheme="minorHAnsi"/>
          <w:b/>
          <w:color w:val="548DD4" w:themeColor="text2" w:themeTint="99"/>
        </w:rPr>
      </w:pPr>
    </w:p>
    <w:p w14:paraId="2AC92B4B" w14:textId="77777777" w:rsidR="009C7EDF" w:rsidRPr="00A127B0" w:rsidRDefault="009C7EDF" w:rsidP="00F63013">
      <w:pPr>
        <w:rPr>
          <w:rFonts w:cstheme="minorHAnsi"/>
          <w:b/>
          <w:color w:val="548DD4" w:themeColor="text2" w:themeTint="99"/>
        </w:rPr>
      </w:pPr>
    </w:p>
    <w:p w14:paraId="028EA707" w14:textId="77777777" w:rsidR="00F63013" w:rsidRDefault="00F63013" w:rsidP="00F63013">
      <w:pPr>
        <w:rPr>
          <w:rFonts w:cstheme="minorHAnsi"/>
          <w:b/>
          <w:color w:val="548DD4" w:themeColor="text2" w:themeTint="99"/>
        </w:rPr>
      </w:pPr>
      <w:r w:rsidRPr="00A127B0">
        <w:rPr>
          <w:rFonts w:cstheme="minorHAnsi"/>
          <w:b/>
          <w:color w:val="548DD4" w:themeColor="text2" w:themeTint="99"/>
        </w:rPr>
        <w:t>T.Y.6.15. Eleştirisin</w:t>
      </w:r>
      <w:r w:rsidR="00A127B0" w:rsidRPr="00A127B0">
        <w:rPr>
          <w:rFonts w:cstheme="minorHAnsi"/>
          <w:b/>
          <w:color w:val="548DD4" w:themeColor="text2" w:themeTint="99"/>
        </w:rPr>
        <w:t xml:space="preserve">i yazılı olarak ifade edebilme </w:t>
      </w:r>
    </w:p>
    <w:p w14:paraId="35AA75A9" w14:textId="77777777" w:rsidR="00A127B0" w:rsidRPr="00FF6739" w:rsidRDefault="00FF6739" w:rsidP="00F63013">
      <w:pPr>
        <w:rPr>
          <w:rFonts w:cstheme="minorHAnsi"/>
        </w:rPr>
      </w:pPr>
      <w:r w:rsidRPr="00FF6739">
        <w:rPr>
          <w:rFonts w:cstheme="minorHAnsi"/>
        </w:rPr>
        <w:t>Bir anne havanın güzelliğinden faydalanmak için 4 yaşındaki kızını parka götürüyor.</w:t>
      </w:r>
      <w:r>
        <w:rPr>
          <w:rFonts w:cstheme="minorHAnsi"/>
        </w:rPr>
        <w:t xml:space="preserve"> Kızı salıncakta sallanırken bankta oturup kızına bakıyor. Daha önce hiç karşılaşmadıkları bir </w:t>
      </w:r>
      <w:r w:rsidRPr="00FF6739">
        <w:rPr>
          <w:rFonts w:cstheme="minorHAnsi"/>
        </w:rPr>
        <w:t>anne</w:t>
      </w:r>
      <w:r>
        <w:rPr>
          <w:rFonts w:cstheme="minorHAnsi"/>
        </w:rPr>
        <w:t xml:space="preserve"> ve oğlu parka geliyor.  Anne, h</w:t>
      </w:r>
      <w:r w:rsidRPr="00FF6739">
        <w:rPr>
          <w:rFonts w:cstheme="minorHAnsi"/>
        </w:rPr>
        <w:t>em kız çocuğuna hem de oğluna şeker veriyor ve küçük kızı öpüyor.</w:t>
      </w:r>
      <w:r>
        <w:rPr>
          <w:rFonts w:cstheme="minorHAnsi"/>
        </w:rPr>
        <w:t xml:space="preserve"> </w:t>
      </w:r>
    </w:p>
    <w:p w14:paraId="67709E20" w14:textId="77777777" w:rsidR="00FF6739" w:rsidRDefault="00FF6739" w:rsidP="00F63013">
      <w:pPr>
        <w:rPr>
          <w:rFonts w:cstheme="minorHAnsi"/>
          <w:b/>
        </w:rPr>
      </w:pPr>
      <w:r w:rsidRPr="00FF6739">
        <w:rPr>
          <w:rFonts w:cstheme="minorHAnsi"/>
          <w:b/>
        </w:rPr>
        <w:t>6.</w:t>
      </w:r>
      <w:r>
        <w:rPr>
          <w:rFonts w:cstheme="minorHAnsi"/>
          <w:b/>
        </w:rPr>
        <w:t xml:space="preserve"> Metnindeki olayda nelerin, niçin yanlış olduğunu yazınız.</w:t>
      </w:r>
      <w:r w:rsidR="00AB6F44">
        <w:rPr>
          <w:rFonts w:cstheme="minorHAnsi"/>
          <w:b/>
        </w:rPr>
        <w:t xml:space="preserve"> </w:t>
      </w:r>
      <w:r w:rsidR="00AB6F44">
        <w:rPr>
          <w:rFonts w:cstheme="minorHAnsi"/>
          <w:b/>
          <w:shd w:val="clear" w:color="auto" w:fill="FFFFFF"/>
        </w:rPr>
        <w:t>(10 Puan)</w:t>
      </w:r>
    </w:p>
    <w:p w14:paraId="666F1846" w14:textId="77777777" w:rsidR="00FF6739" w:rsidRPr="001864EC" w:rsidRDefault="00FF6739" w:rsidP="00F63013">
      <w:pPr>
        <w:rPr>
          <w:rFonts w:cstheme="minorHAnsi"/>
          <w:color w:val="FF0000"/>
        </w:rPr>
      </w:pPr>
      <w:r w:rsidRPr="001864EC">
        <w:rPr>
          <w:rFonts w:cstheme="minorHAnsi"/>
          <w:color w:val="FF0000"/>
        </w:rPr>
        <w:t xml:space="preserve">Parka gelen anne küçük kızı öpmüş, bu yanlış bir davranıştır. Bir yetişkinin bir çocuğa büyüğünden izin almadan öpmesi hatta dokunması bile yanlıştır.  İkinci olarak şeker vermesi yanlıştır. </w:t>
      </w:r>
      <w:r w:rsidR="001864EC" w:rsidRPr="001864EC">
        <w:rPr>
          <w:rFonts w:cstheme="minorHAnsi"/>
          <w:color w:val="FF0000"/>
        </w:rPr>
        <w:t>Herhangi bir yiyecek verirken de mutlaka çocuğun büyüğünden izin alınması gerekir.</w:t>
      </w:r>
    </w:p>
    <w:p w14:paraId="4F032FC9" w14:textId="77777777" w:rsidR="00A127B0" w:rsidRPr="00A127B0" w:rsidRDefault="00F63013" w:rsidP="00A127B0">
      <w:pPr>
        <w:rPr>
          <w:rFonts w:cstheme="minorHAnsi"/>
          <w:b/>
          <w:color w:val="548DD4" w:themeColor="text2" w:themeTint="99"/>
        </w:rPr>
      </w:pPr>
      <w:r w:rsidRPr="00A127B0">
        <w:rPr>
          <w:rFonts w:cstheme="minorHAnsi"/>
          <w:b/>
          <w:color w:val="548DD4" w:themeColor="text2" w:themeTint="99"/>
        </w:rPr>
        <w:t>T.Y.6.16. Prob</w:t>
      </w:r>
      <w:r w:rsidR="00A127B0" w:rsidRPr="00A127B0">
        <w:rPr>
          <w:rFonts w:cstheme="minorHAnsi"/>
          <w:b/>
          <w:color w:val="548DD4" w:themeColor="text2" w:themeTint="99"/>
        </w:rPr>
        <w:t xml:space="preserve">lem çözümüne yönelik yazabilme </w:t>
      </w:r>
    </w:p>
    <w:p w14:paraId="484D239C" w14:textId="77777777" w:rsidR="00A127B0" w:rsidRDefault="00A127B0" w:rsidP="00A127B0">
      <w:r w:rsidRPr="00A127B0">
        <w:lastRenderedPageBreak/>
        <w:t xml:space="preserve"> </w:t>
      </w:r>
      <w:r>
        <w:t xml:space="preserve">Okulda bazı öğrenciler çok çalıştıklarını ama neden düşün not aldıklarını anlayamadıklarını ifade ediyorlar. </w:t>
      </w:r>
      <w:r w:rsidR="00FF6739">
        <w:t>Sizden destek istiyorlar ve birlikte ders çalışmaya karar veriyorsunuz.</w:t>
      </w:r>
      <w:r w:rsidR="00AB6F44">
        <w:t xml:space="preserve"> </w:t>
      </w:r>
      <w:r w:rsidR="00FF6739">
        <w:t xml:space="preserve"> Bir süre sonra arkadaşlarının</w:t>
      </w:r>
      <w:r>
        <w:t xml:space="preserve"> </w:t>
      </w:r>
      <w:r w:rsidR="00FF6739">
        <w:t>k</w:t>
      </w:r>
      <w:r>
        <w:t xml:space="preserve">itaplarına </w:t>
      </w:r>
      <w:r w:rsidR="00FF6739">
        <w:t>baktığın</w:t>
      </w:r>
      <w:r>
        <w:t>da ise soruların çözüldüğünü ama hiç birinin kontro</w:t>
      </w:r>
      <w:r w:rsidR="00FF6739">
        <w:t xml:space="preserve">l edilmediğini fark ediyorsun. </w:t>
      </w:r>
    </w:p>
    <w:p w14:paraId="525BFF99" w14:textId="77777777" w:rsidR="00A127B0" w:rsidRDefault="00A127B0" w:rsidP="00A127B0">
      <w:pPr>
        <w:rPr>
          <w:rFonts w:cstheme="minorHAnsi"/>
          <w:b/>
          <w:shd w:val="clear" w:color="auto" w:fill="FFFFFF"/>
        </w:rPr>
      </w:pPr>
      <w:r w:rsidRPr="00FF6739">
        <w:rPr>
          <w:b/>
        </w:rPr>
        <w:t xml:space="preserve">7. </w:t>
      </w:r>
      <w:r w:rsidR="00FF6739" w:rsidRPr="00FF6739">
        <w:rPr>
          <w:b/>
        </w:rPr>
        <w:t xml:space="preserve"> Metindeki problemi tespit ediniz. Arkadaşlarınıza çözüm önerisi sununuz.</w:t>
      </w:r>
      <w:r w:rsidR="00AB6F44" w:rsidRPr="00AB6F44">
        <w:rPr>
          <w:rFonts w:cstheme="minorHAnsi"/>
          <w:b/>
          <w:shd w:val="clear" w:color="auto" w:fill="FFFFFF"/>
        </w:rPr>
        <w:t xml:space="preserve"> </w:t>
      </w:r>
      <w:r w:rsidR="00AB6F44">
        <w:rPr>
          <w:rFonts w:cstheme="minorHAnsi"/>
          <w:b/>
          <w:shd w:val="clear" w:color="auto" w:fill="FFFFFF"/>
        </w:rPr>
        <w:t>(15 Puan)</w:t>
      </w:r>
    </w:p>
    <w:p w14:paraId="2E6967F3" w14:textId="77777777" w:rsidR="00AB6F44" w:rsidRPr="00AB6F44" w:rsidRDefault="00AB6F44" w:rsidP="00A127B0">
      <w:pPr>
        <w:rPr>
          <w:rFonts w:cstheme="minorHAnsi"/>
          <w:color w:val="FF0000"/>
          <w:shd w:val="clear" w:color="auto" w:fill="FFFFFF"/>
        </w:rPr>
      </w:pPr>
      <w:r w:rsidRPr="00AB6F44">
        <w:rPr>
          <w:rFonts w:cstheme="minorHAnsi"/>
          <w:color w:val="FF0000"/>
          <w:shd w:val="clear" w:color="auto" w:fill="FFFFFF"/>
        </w:rPr>
        <w:t>Ödevlerin mutlaka kontrol edilmesi gerekmektedir. Yanlış yapılan soruların tekrar gözden geçirilmesi öğrenmeyi pekiştirir ve konunun anlaşılmasını sağlar.</w:t>
      </w:r>
    </w:p>
    <w:p w14:paraId="1CC5A72D" w14:textId="77777777" w:rsidR="00AB6F44" w:rsidRPr="00FF6739" w:rsidRDefault="00AB6F44" w:rsidP="00A127B0">
      <w:pPr>
        <w:rPr>
          <w:b/>
        </w:rPr>
      </w:pPr>
    </w:p>
    <w:p w14:paraId="65AB3147" w14:textId="77777777" w:rsidR="00EC3B2F" w:rsidRPr="00F63013" w:rsidRDefault="00EC3B2F" w:rsidP="00F63013"/>
    <w:sectPr w:rsidR="00EC3B2F" w:rsidRPr="00F63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11D"/>
    <w:rsid w:val="001050E8"/>
    <w:rsid w:val="001864EC"/>
    <w:rsid w:val="002E37B7"/>
    <w:rsid w:val="00300216"/>
    <w:rsid w:val="00383164"/>
    <w:rsid w:val="003B511D"/>
    <w:rsid w:val="00425A41"/>
    <w:rsid w:val="005228E6"/>
    <w:rsid w:val="00733DBD"/>
    <w:rsid w:val="007D304F"/>
    <w:rsid w:val="007F217B"/>
    <w:rsid w:val="00830426"/>
    <w:rsid w:val="00852948"/>
    <w:rsid w:val="009037CA"/>
    <w:rsid w:val="009C7EDF"/>
    <w:rsid w:val="00A127B0"/>
    <w:rsid w:val="00AB6F44"/>
    <w:rsid w:val="00B55B03"/>
    <w:rsid w:val="00C9768A"/>
    <w:rsid w:val="00CD52B0"/>
    <w:rsid w:val="00EC3B2F"/>
    <w:rsid w:val="00ED4B21"/>
    <w:rsid w:val="00F63013"/>
    <w:rsid w:val="00FF6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770"/>
  <w15:docId w15:val="{BA61B73C-A26F-4848-A2E5-315C425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217B"/>
    <w:pPr>
      <w:spacing w:after="0" w:line="240" w:lineRule="auto"/>
    </w:pPr>
  </w:style>
  <w:style w:type="character" w:styleId="Gl">
    <w:name w:val="Strong"/>
    <w:basedOn w:val="VarsaylanParagrafYazTipi"/>
    <w:uiPriority w:val="22"/>
    <w:qFormat/>
    <w:rsid w:val="00852948"/>
    <w:rPr>
      <w:b/>
      <w:bCs/>
    </w:rPr>
  </w:style>
  <w:style w:type="character" w:styleId="Vurgu">
    <w:name w:val="Emphasis"/>
    <w:basedOn w:val="VarsaylanParagrafYazTipi"/>
    <w:uiPriority w:val="20"/>
    <w:qFormat/>
    <w:rsid w:val="0085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827</Words>
  <Characters>4720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13</cp:revision>
  <dcterms:created xsi:type="dcterms:W3CDTF">2026-05-02T11:51:00Z</dcterms:created>
  <dcterms:modified xsi:type="dcterms:W3CDTF">2026-05-19T18:55:00Z</dcterms:modified>
</cp:coreProperties>
</file>