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0CEE" w14:textId="42486180" w:rsidR="00312209" w:rsidRPr="000B66E3" w:rsidRDefault="00312209" w:rsidP="00312209">
      <w:pPr>
        <w:rPr>
          <w:b/>
          <w:color w:val="0070C0"/>
        </w:rPr>
      </w:pPr>
      <w:r w:rsidRPr="000B66E3">
        <w:rPr>
          <w:b/>
          <w:color w:val="0070C0"/>
        </w:rPr>
        <w:t>2025-2026 EĞİTİM ÖĞRETİM YILI TÜRKÇE DERS</w:t>
      </w:r>
      <w:r w:rsidR="00936750">
        <w:rPr>
          <w:b/>
          <w:color w:val="0070C0"/>
        </w:rPr>
        <w:t>İ 5. SINIF 1. DÖNEM 1. YAZILI (2</w:t>
      </w:r>
      <w:r w:rsidRPr="000B66E3">
        <w:rPr>
          <w:b/>
          <w:color w:val="0070C0"/>
        </w:rPr>
        <w:t>.SEN</w:t>
      </w:r>
      <w:r w:rsidR="007A52A3">
        <w:rPr>
          <w:b/>
          <w:color w:val="0070C0"/>
        </w:rPr>
        <w:t>A</w:t>
      </w:r>
      <w:r w:rsidRPr="000B66E3">
        <w:rPr>
          <w:b/>
          <w:color w:val="0070C0"/>
        </w:rPr>
        <w:t>RYO)</w:t>
      </w:r>
    </w:p>
    <w:p w14:paraId="123D0A6A" w14:textId="77777777" w:rsidR="00312209" w:rsidRPr="000B66E3" w:rsidRDefault="00312209" w:rsidP="00312209">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4AC549F7" w14:textId="77777777" w:rsidR="00D360F6" w:rsidRDefault="00D360F6">
      <w:pPr>
        <w:rPr>
          <w:b/>
          <w:color w:val="0070C0"/>
        </w:rPr>
      </w:pPr>
      <w:r w:rsidRPr="00D360F6">
        <w:rPr>
          <w:b/>
          <w:color w:val="0070C0"/>
        </w:rPr>
        <w:t xml:space="preserve">T.O.5.5. Metinde geçen anlamını bilmediği söz varlığı unsurlarının anlamını tahmin edebilme </w:t>
      </w:r>
    </w:p>
    <w:p w14:paraId="0DB3712F" w14:textId="77777777" w:rsidR="00D360F6" w:rsidRPr="00A34D35" w:rsidRDefault="00D360F6" w:rsidP="00D360F6">
      <w:pPr>
        <w:rPr>
          <w:b/>
        </w:rPr>
      </w:pPr>
      <w:r>
        <w:rPr>
          <w:b/>
        </w:rPr>
        <w:t xml:space="preserve">1. </w:t>
      </w:r>
      <w:r w:rsidRPr="00A34D35">
        <w:rPr>
          <w:b/>
        </w:rPr>
        <w:t>Verilen metinde altı çizili sözcüklerin metindeki anlamlarına iliş</w:t>
      </w:r>
      <w:r w:rsidR="00E82C18">
        <w:rPr>
          <w:b/>
        </w:rPr>
        <w:t xml:space="preserve">kin tahminlerinizi yazınız. (20 </w:t>
      </w:r>
      <w:r w:rsidRPr="00A34D35">
        <w:rPr>
          <w:b/>
        </w:rPr>
        <w:t>puan)</w:t>
      </w:r>
    </w:p>
    <w:p w14:paraId="3809D37E" w14:textId="77777777" w:rsidR="00D360F6" w:rsidRPr="00E82C18" w:rsidRDefault="00E82C18">
      <w:r w:rsidRPr="00E82C18">
        <w:rPr>
          <w:u w:val="single"/>
        </w:rPr>
        <w:t xml:space="preserve">Kurak </w:t>
      </w:r>
      <w:r w:rsidRPr="00E82C18">
        <w:t xml:space="preserve">geçen bir mevsimin en sıcak günlerinden biriydi. </w:t>
      </w:r>
      <w:r w:rsidRPr="00E82C18">
        <w:rPr>
          <w:u w:val="single"/>
        </w:rPr>
        <w:t>Tarla</w:t>
      </w:r>
      <w:r w:rsidRPr="00E82C18">
        <w:t xml:space="preserve">daki ürünler daha </w:t>
      </w:r>
      <w:r w:rsidRPr="00E82C18">
        <w:rPr>
          <w:u w:val="single"/>
        </w:rPr>
        <w:t>olgunlaşma</w:t>
      </w:r>
      <w:r w:rsidRPr="00E82C18">
        <w:t>dan kurumaya yüz tutmuştu. İnekler sıcak ve susuzluk yüzünden süt vermeyi bırakmıştı. Birçok</w:t>
      </w:r>
      <w:r w:rsidRPr="00E82C18">
        <w:rPr>
          <w:u w:val="single"/>
        </w:rPr>
        <w:t xml:space="preserve"> çiftçi</w:t>
      </w:r>
      <w:r w:rsidRPr="00E82C18">
        <w:t xml:space="preserve"> iflas bayrağını çekmişti.</w:t>
      </w:r>
    </w:p>
    <w:p w14:paraId="6C03642F" w14:textId="77777777" w:rsidR="00E82C18" w:rsidRPr="00E82C18" w:rsidRDefault="00E82C18">
      <w:pPr>
        <w:rPr>
          <w:b/>
        </w:rPr>
      </w:pPr>
      <w:r w:rsidRPr="00E82C18">
        <w:rPr>
          <w:b/>
        </w:rPr>
        <w:t>Kurak:</w:t>
      </w:r>
      <w:r>
        <w:rPr>
          <w:b/>
        </w:rPr>
        <w:t xml:space="preserve"> </w:t>
      </w:r>
      <w:r w:rsidRPr="00E82C18">
        <w:rPr>
          <w:color w:val="FF0000"/>
        </w:rPr>
        <w:t>Yağışsız</w:t>
      </w:r>
    </w:p>
    <w:p w14:paraId="59274FFD" w14:textId="77777777" w:rsidR="00E82C18" w:rsidRPr="00E82C18" w:rsidRDefault="00E82C18">
      <w:pPr>
        <w:rPr>
          <w:b/>
        </w:rPr>
      </w:pPr>
      <w:r w:rsidRPr="00E82C18">
        <w:rPr>
          <w:b/>
        </w:rPr>
        <w:t xml:space="preserve">Tarla: </w:t>
      </w:r>
      <w:r w:rsidRPr="00E82C18">
        <w:rPr>
          <w:color w:val="FF0000"/>
        </w:rPr>
        <w:t>Tarıma elverişli olan, sınırlı ve belirli toprak parçası</w:t>
      </w:r>
    </w:p>
    <w:p w14:paraId="543492EC" w14:textId="77777777" w:rsidR="00E82C18" w:rsidRPr="00E82C18" w:rsidRDefault="00E82C18">
      <w:pPr>
        <w:rPr>
          <w:b/>
        </w:rPr>
      </w:pPr>
      <w:r w:rsidRPr="00E82C18">
        <w:rPr>
          <w:b/>
        </w:rPr>
        <w:t>Olgunlaşma</w:t>
      </w:r>
      <w:r>
        <w:rPr>
          <w:b/>
        </w:rPr>
        <w:t>k</w:t>
      </w:r>
      <w:r w:rsidRPr="00E82C18">
        <w:rPr>
          <w:b/>
        </w:rPr>
        <w:t xml:space="preserve">: </w:t>
      </w:r>
      <w:r w:rsidRPr="00E82C18">
        <w:rPr>
          <w:color w:val="FF0000"/>
        </w:rPr>
        <w:t>Meyve olgun duruma gelmek</w:t>
      </w:r>
    </w:p>
    <w:p w14:paraId="7FF544CB" w14:textId="77777777" w:rsidR="00E82C18" w:rsidRPr="00E82C18" w:rsidRDefault="00E82C18">
      <w:pPr>
        <w:rPr>
          <w:b/>
        </w:rPr>
      </w:pPr>
      <w:r w:rsidRPr="00E82C18">
        <w:rPr>
          <w:b/>
        </w:rPr>
        <w:t xml:space="preserve">Çiftçi: </w:t>
      </w:r>
      <w:r w:rsidRPr="00E82C18">
        <w:rPr>
          <w:color w:val="FF0000"/>
        </w:rPr>
        <w:t>Geçimini toprağı ekerek sağlayan kimse</w:t>
      </w:r>
    </w:p>
    <w:p w14:paraId="7F5D1082" w14:textId="77777777" w:rsidR="00D360F6" w:rsidRDefault="00D360F6">
      <w:pPr>
        <w:rPr>
          <w:b/>
          <w:color w:val="0070C0"/>
        </w:rPr>
      </w:pPr>
      <w:r w:rsidRPr="00D360F6">
        <w:rPr>
          <w:b/>
          <w:color w:val="0070C0"/>
        </w:rPr>
        <w:t>T.O.5.</w:t>
      </w:r>
      <w:r w:rsidR="00E82C18">
        <w:rPr>
          <w:b/>
          <w:color w:val="0070C0"/>
        </w:rPr>
        <w:t xml:space="preserve"> </w:t>
      </w:r>
      <w:r w:rsidRPr="00D360F6">
        <w:rPr>
          <w:b/>
          <w:color w:val="0070C0"/>
        </w:rPr>
        <w:t xml:space="preserve">6. Metnin yüzey anlamını belirleyebilme </w:t>
      </w:r>
    </w:p>
    <w:p w14:paraId="304F59AB" w14:textId="689DF231" w:rsidR="00E82C18" w:rsidRPr="000F41AB" w:rsidRDefault="006C76BA">
      <w:r>
        <w:t xml:space="preserve">2. </w:t>
      </w:r>
      <w:r w:rsidR="000F41AB" w:rsidRPr="000F41AB">
        <w:t>İletişimde dinlemek, karşımızdaki kişiyi anlamak, ona saygı duymak ve güven oluşturmak için önelidir. Dinlemek sadece susmak değildir.  İletilmek istenen duygu ve düşünceleri, mesajları algılamak yorumlamak demektir. Dinleme, iletişimin en önemli basamağıdır ve bize hayatın her alanında fayda sağlar.</w:t>
      </w:r>
    </w:p>
    <w:p w14:paraId="6F2FB422" w14:textId="7E83671B" w:rsidR="00E82C18" w:rsidRPr="000F41AB" w:rsidRDefault="006C76BA">
      <w:pPr>
        <w:rPr>
          <w:b/>
        </w:rPr>
      </w:pPr>
      <w:r>
        <w:rPr>
          <w:b/>
        </w:rPr>
        <w:t>Bu</w:t>
      </w:r>
      <w:r w:rsidR="000F41AB" w:rsidRPr="000F41AB">
        <w:rPr>
          <w:b/>
        </w:rPr>
        <w:t xml:space="preserve"> metinde asıl anlatılmak istenen (ana fikir) nedir?</w:t>
      </w:r>
      <w:r w:rsidR="00BB4460">
        <w:rPr>
          <w:b/>
        </w:rPr>
        <w:t xml:space="preserve"> (20 puan)</w:t>
      </w:r>
    </w:p>
    <w:p w14:paraId="6F3B952A" w14:textId="5E585846" w:rsidR="000F41AB" w:rsidRPr="008C17B9" w:rsidRDefault="000F41AB">
      <w:pPr>
        <w:rPr>
          <w:color w:val="FF0000"/>
        </w:rPr>
      </w:pPr>
      <w:r w:rsidRPr="000F41AB">
        <w:rPr>
          <w:color w:val="FF0000"/>
        </w:rPr>
        <w:t>Dinlemenin önemi/ Dinleme, iletişimin en önemli basamağıdır ve bize hayatın her alanında fayda sağlar.</w:t>
      </w:r>
    </w:p>
    <w:p w14:paraId="5BD64DD0" w14:textId="77777777" w:rsidR="00E82C18" w:rsidRDefault="00D360F6">
      <w:pPr>
        <w:rPr>
          <w:b/>
          <w:color w:val="0070C0"/>
        </w:rPr>
      </w:pPr>
      <w:r w:rsidRPr="00D360F6">
        <w:rPr>
          <w:b/>
          <w:color w:val="0070C0"/>
        </w:rPr>
        <w:t xml:space="preserve">T.Y.5.18. Yazısını zenginleştirecek biçimde söz varlığını kullanabilme </w:t>
      </w:r>
    </w:p>
    <w:p w14:paraId="47741195" w14:textId="747E2C0F" w:rsidR="008F506C" w:rsidRPr="009E2D9F" w:rsidRDefault="008F506C">
      <w:pPr>
        <w:rPr>
          <w:b/>
        </w:rPr>
      </w:pPr>
      <w:r w:rsidRPr="009E2D9F">
        <w:rPr>
          <w:b/>
        </w:rPr>
        <w:t>3</w:t>
      </w:r>
      <w:r w:rsidR="001D43A1">
        <w:rPr>
          <w:b/>
        </w:rPr>
        <w:t>.</w:t>
      </w:r>
      <w:r w:rsidRPr="009E2D9F">
        <w:rPr>
          <w:b/>
        </w:rPr>
        <w:t xml:space="preserve"> Aşağıdaki cümlelerde altı çizili sözcük gruplarının </w:t>
      </w:r>
      <w:r w:rsidR="009E2D9F" w:rsidRPr="009E2D9F">
        <w:rPr>
          <w:b/>
        </w:rPr>
        <w:t>kazandığı anlamı yazınız.</w:t>
      </w:r>
      <w:r w:rsidR="00BB4460">
        <w:rPr>
          <w:b/>
        </w:rPr>
        <w:t xml:space="preserve"> (20 puan)</w:t>
      </w:r>
    </w:p>
    <w:p w14:paraId="4AD365FB" w14:textId="4CA307F9" w:rsidR="008F506C" w:rsidRPr="009E2D9F" w:rsidRDefault="008C17B9" w:rsidP="008C17B9">
      <w:r>
        <w:t xml:space="preserve">a. </w:t>
      </w:r>
      <w:r w:rsidR="008F506C" w:rsidRPr="009E2D9F">
        <w:t xml:space="preserve">Bilgisayarı hızlandırmanın </w:t>
      </w:r>
      <w:r w:rsidR="008F506C" w:rsidRPr="008C17B9">
        <w:rPr>
          <w:u w:val="single"/>
        </w:rPr>
        <w:t>püf noktası</w:t>
      </w:r>
      <w:r w:rsidR="008F506C" w:rsidRPr="009E2D9F">
        <w:t xml:space="preserve"> onu yavaşlatan programları silmektir.</w:t>
      </w:r>
    </w:p>
    <w:p w14:paraId="2AFC3AC2" w14:textId="2C976067" w:rsidR="009E2D9F" w:rsidRDefault="009E2D9F">
      <w:pPr>
        <w:rPr>
          <w:color w:val="FF0000"/>
        </w:rPr>
      </w:pPr>
      <w:r w:rsidRPr="009E2D9F">
        <w:rPr>
          <w:color w:val="FF0000"/>
        </w:rPr>
        <w:t>Bir işin en ince, hassas ve önemli noktası</w:t>
      </w:r>
    </w:p>
    <w:p w14:paraId="2966DF86" w14:textId="54E7EAFC" w:rsidR="009E2D9F" w:rsidRPr="003D015F" w:rsidRDefault="008C17B9" w:rsidP="008C17B9">
      <w:r>
        <w:t xml:space="preserve">b. </w:t>
      </w:r>
      <w:r w:rsidR="00D113B4" w:rsidRPr="00D113B4">
        <w:t xml:space="preserve">Bu hafta taşınacağımı söyledim, hiç </w:t>
      </w:r>
      <w:r w:rsidR="00D113B4" w:rsidRPr="008C17B9">
        <w:rPr>
          <w:u w:val="single"/>
        </w:rPr>
        <w:t>oralı olmadı</w:t>
      </w:r>
      <w:r w:rsidR="003D015F" w:rsidRPr="008C17B9">
        <w:rPr>
          <w:u w:val="single"/>
        </w:rPr>
        <w:t>.</w:t>
      </w:r>
    </w:p>
    <w:p w14:paraId="391DB7D9" w14:textId="2915F150" w:rsidR="003D015F" w:rsidRPr="008C17B9" w:rsidRDefault="003D015F" w:rsidP="008C17B9">
      <w:pPr>
        <w:rPr>
          <w:color w:val="FF0000"/>
        </w:rPr>
      </w:pPr>
      <w:r w:rsidRPr="008C17B9">
        <w:rPr>
          <w:color w:val="FF0000"/>
        </w:rPr>
        <w:t>Önemsememek, umursamamak, aldırmamak, ilgilenmemek</w:t>
      </w:r>
    </w:p>
    <w:p w14:paraId="4422C12B" w14:textId="7C01A321" w:rsidR="003D015F" w:rsidRPr="003D015F" w:rsidRDefault="008C17B9" w:rsidP="008C17B9">
      <w:r>
        <w:t xml:space="preserve">c. </w:t>
      </w:r>
      <w:r w:rsidR="003D015F">
        <w:t>Kuzenlerinin geleceğini duyunca</w:t>
      </w:r>
      <w:r w:rsidR="003D015F" w:rsidRPr="008C17B9">
        <w:rPr>
          <w:u w:val="single"/>
        </w:rPr>
        <w:t xml:space="preserve"> havalara uçtu.</w:t>
      </w:r>
    </w:p>
    <w:p w14:paraId="273369A8" w14:textId="77777777" w:rsidR="003D015F" w:rsidRPr="008C17B9" w:rsidRDefault="003D015F" w:rsidP="008C17B9">
      <w:pPr>
        <w:rPr>
          <w:color w:val="FF0000"/>
        </w:rPr>
      </w:pPr>
      <w:r w:rsidRPr="008C17B9">
        <w:rPr>
          <w:color w:val="FF0000"/>
        </w:rPr>
        <w:t>Çok sevinmek</w:t>
      </w:r>
    </w:p>
    <w:p w14:paraId="363E8ADD" w14:textId="0FB6D894" w:rsidR="003D015F" w:rsidRPr="003D015F" w:rsidRDefault="008C17B9" w:rsidP="008C17B9">
      <w:r>
        <w:t xml:space="preserve">d. </w:t>
      </w:r>
      <w:r w:rsidR="003D015F">
        <w:t>Kargonun gelişini dört gözle bekliyorum.</w:t>
      </w:r>
    </w:p>
    <w:p w14:paraId="18621914" w14:textId="6EF594BF" w:rsidR="00BB4460" w:rsidRPr="008C17B9" w:rsidRDefault="003D015F" w:rsidP="008C17B9">
      <w:pPr>
        <w:rPr>
          <w:color w:val="FF0000"/>
        </w:rPr>
      </w:pPr>
      <w:r w:rsidRPr="008C17B9">
        <w:rPr>
          <w:color w:val="FF0000"/>
        </w:rPr>
        <w:t>Çok isteyerek beklemek</w:t>
      </w:r>
    </w:p>
    <w:p w14:paraId="7FE2B1BD" w14:textId="77777777" w:rsidR="007B5EF2" w:rsidRDefault="00D360F6">
      <w:pPr>
        <w:rPr>
          <w:b/>
          <w:color w:val="0070C0"/>
        </w:rPr>
      </w:pPr>
      <w:r w:rsidRPr="00D360F6">
        <w:rPr>
          <w:b/>
          <w:color w:val="0070C0"/>
        </w:rPr>
        <w:lastRenderedPageBreak/>
        <w:t>T.Y.5.21. Yazım kuralları ve noktalama işaretlerini uygulayabilme</w:t>
      </w:r>
    </w:p>
    <w:p w14:paraId="36C9A4A9" w14:textId="6E67AFEE" w:rsidR="00BB4460" w:rsidRDefault="00BB4460">
      <w:pPr>
        <w:rPr>
          <w:b/>
        </w:rPr>
      </w:pPr>
      <w:r w:rsidRPr="00BB4460">
        <w:rPr>
          <w:b/>
        </w:rPr>
        <w:t>4</w:t>
      </w:r>
      <w:r w:rsidR="00460D3E">
        <w:rPr>
          <w:b/>
        </w:rPr>
        <w:t>.</w:t>
      </w:r>
      <w:r w:rsidRPr="00BB4460">
        <w:rPr>
          <w:b/>
        </w:rPr>
        <w:t xml:space="preserve"> </w:t>
      </w:r>
      <w:r w:rsidR="00B00FA7">
        <w:rPr>
          <w:b/>
        </w:rPr>
        <w:t xml:space="preserve">  </w:t>
      </w:r>
      <w:r w:rsidR="00295D15">
        <w:rPr>
          <w:b/>
        </w:rPr>
        <w:t xml:space="preserve">A. </w:t>
      </w:r>
      <w:r w:rsidRPr="00BB4460">
        <w:rPr>
          <w:b/>
        </w:rPr>
        <w:t>Aşağıdaki cümlelerde büyük harfin kullanım yanlışlarını düzelterek cümleleri tekrar yazınız.</w:t>
      </w:r>
      <w:r w:rsidR="006E6C08">
        <w:rPr>
          <w:b/>
        </w:rPr>
        <w:t xml:space="preserve"> (12 puan)</w:t>
      </w:r>
    </w:p>
    <w:p w14:paraId="70BEAAC1" w14:textId="3AA8DDE1" w:rsidR="00BB4460" w:rsidRPr="00815ECA" w:rsidRDefault="00E04F1F" w:rsidP="00E04F1F">
      <w:pPr>
        <w:rPr>
          <w:bCs/>
        </w:rPr>
      </w:pPr>
      <w:r w:rsidRPr="00815ECA">
        <w:rPr>
          <w:bCs/>
        </w:rPr>
        <w:t xml:space="preserve">a. </w:t>
      </w:r>
      <w:r w:rsidR="00BB4460" w:rsidRPr="00815ECA">
        <w:rPr>
          <w:bCs/>
        </w:rPr>
        <w:t>İş değişikliği nedeni ile fatih mahallesine taşındık.</w:t>
      </w:r>
    </w:p>
    <w:p w14:paraId="4D8379EF" w14:textId="77777777" w:rsidR="00BB4460" w:rsidRPr="00E04F1F" w:rsidRDefault="00BB4460" w:rsidP="00E04F1F">
      <w:pPr>
        <w:rPr>
          <w:color w:val="FF0000"/>
        </w:rPr>
      </w:pPr>
      <w:r w:rsidRPr="00E04F1F">
        <w:rPr>
          <w:color w:val="FF0000"/>
        </w:rPr>
        <w:t>İş değişikliği nedeni ile Fatih Mahallesine taşındık.</w:t>
      </w:r>
    </w:p>
    <w:p w14:paraId="695FA5C3" w14:textId="00978482" w:rsidR="00BB4460" w:rsidRPr="00815ECA" w:rsidRDefault="00E04F1F" w:rsidP="00E04F1F">
      <w:pPr>
        <w:rPr>
          <w:bCs/>
        </w:rPr>
      </w:pPr>
      <w:r w:rsidRPr="00815ECA">
        <w:rPr>
          <w:bCs/>
        </w:rPr>
        <w:t xml:space="preserve">b. </w:t>
      </w:r>
      <w:r w:rsidR="00BB4460" w:rsidRPr="00815ECA">
        <w:rPr>
          <w:bCs/>
        </w:rPr>
        <w:t xml:space="preserve">Yazın Van </w:t>
      </w:r>
      <w:proofErr w:type="spellStart"/>
      <w:r w:rsidR="00BB4460" w:rsidRPr="00815ECA">
        <w:rPr>
          <w:bCs/>
        </w:rPr>
        <w:t>gölü’nün</w:t>
      </w:r>
      <w:proofErr w:type="spellEnd"/>
      <w:r w:rsidR="00BB4460" w:rsidRPr="00815ECA">
        <w:rPr>
          <w:bCs/>
        </w:rPr>
        <w:t xml:space="preserve"> kıyısında piknik yapmayı özlemişiz.</w:t>
      </w:r>
    </w:p>
    <w:p w14:paraId="30912782" w14:textId="77777777" w:rsidR="00BB4460" w:rsidRPr="00E04F1F" w:rsidRDefault="00BB4460" w:rsidP="00E04F1F">
      <w:pPr>
        <w:rPr>
          <w:color w:val="FF0000"/>
        </w:rPr>
      </w:pPr>
      <w:r w:rsidRPr="00E04F1F">
        <w:rPr>
          <w:color w:val="FF0000"/>
        </w:rPr>
        <w:t>Yazın Van Gölü’nün kıyısında piknik yapmayı özlemişiz.</w:t>
      </w:r>
    </w:p>
    <w:p w14:paraId="2435201F" w14:textId="6B6B3BBC" w:rsidR="00BB4460" w:rsidRPr="00815ECA" w:rsidRDefault="00E04F1F" w:rsidP="00E04F1F">
      <w:pPr>
        <w:rPr>
          <w:bCs/>
        </w:rPr>
      </w:pPr>
      <w:r w:rsidRPr="00815ECA">
        <w:rPr>
          <w:bCs/>
        </w:rPr>
        <w:t xml:space="preserve">c. </w:t>
      </w:r>
      <w:r w:rsidR="00BB4460" w:rsidRPr="00815ECA">
        <w:rPr>
          <w:bCs/>
        </w:rPr>
        <w:t>Üst komşumuz Hasan amcanın tarçın isminde köpeği varmış.</w:t>
      </w:r>
    </w:p>
    <w:p w14:paraId="0C79FE34" w14:textId="77777777" w:rsidR="00B00FA7" w:rsidRPr="00E04F1F" w:rsidRDefault="00BB4460" w:rsidP="00E04F1F">
      <w:pPr>
        <w:rPr>
          <w:color w:val="FF0000"/>
        </w:rPr>
      </w:pPr>
      <w:r w:rsidRPr="00E04F1F">
        <w:rPr>
          <w:color w:val="FF0000"/>
        </w:rPr>
        <w:t>Üst komşumuz Hasan amcanın Tarçın ismind</w:t>
      </w:r>
      <w:r w:rsidR="006E6C08" w:rsidRPr="00E04F1F">
        <w:rPr>
          <w:color w:val="FF0000"/>
        </w:rPr>
        <w:t>e köpeği varmış.</w:t>
      </w:r>
    </w:p>
    <w:p w14:paraId="3F19C2CB" w14:textId="77777777" w:rsidR="006E6C08" w:rsidRDefault="006E6C08" w:rsidP="006E6C08">
      <w:pPr>
        <w:pStyle w:val="ListeParagraf"/>
        <w:rPr>
          <w:color w:val="FF0000"/>
        </w:rPr>
      </w:pPr>
    </w:p>
    <w:p w14:paraId="5A52BE89" w14:textId="73A406D9" w:rsidR="006E6C08" w:rsidRPr="00295D15" w:rsidRDefault="00295D15" w:rsidP="00295D15">
      <w:pPr>
        <w:rPr>
          <w:b/>
        </w:rPr>
      </w:pPr>
      <w:r>
        <w:rPr>
          <w:b/>
        </w:rPr>
        <w:t xml:space="preserve">B. </w:t>
      </w:r>
      <w:r w:rsidR="006E6C08" w:rsidRPr="00295D15">
        <w:rPr>
          <w:b/>
        </w:rPr>
        <w:t>Aşağıdaki cümlelerde koyu renkli noktalama işaretlerinin kullanım amacını yazınız. (8 Puan)</w:t>
      </w:r>
    </w:p>
    <w:p w14:paraId="2F4EED2E" w14:textId="29FC88BE" w:rsidR="006E6C08" w:rsidRPr="00815ECA" w:rsidRDefault="00295D15" w:rsidP="00295D15">
      <w:pPr>
        <w:rPr>
          <w:bCs/>
          <w:color w:val="FF0000"/>
        </w:rPr>
      </w:pPr>
      <w:r w:rsidRPr="00815ECA">
        <w:rPr>
          <w:bCs/>
        </w:rPr>
        <w:t xml:space="preserve">a. </w:t>
      </w:r>
      <w:r w:rsidR="006E6C08" w:rsidRPr="00815ECA">
        <w:rPr>
          <w:bCs/>
        </w:rPr>
        <w:t>Sinema saat 19</w:t>
      </w:r>
      <w:r w:rsidR="006E6C08" w:rsidRPr="00815ECA">
        <w:rPr>
          <w:b/>
        </w:rPr>
        <w:t>.</w:t>
      </w:r>
      <w:r w:rsidR="006E6C08" w:rsidRPr="00815ECA">
        <w:rPr>
          <w:bCs/>
        </w:rPr>
        <w:t>45’te başlıyor.</w:t>
      </w:r>
    </w:p>
    <w:p w14:paraId="19EC4AFF" w14:textId="77777777" w:rsidR="006E6C08" w:rsidRPr="00295D15" w:rsidRDefault="006E6C08" w:rsidP="00295D15">
      <w:pPr>
        <w:rPr>
          <w:color w:val="FF0000"/>
        </w:rPr>
      </w:pPr>
      <w:r w:rsidRPr="00295D15">
        <w:rPr>
          <w:color w:val="FF0000"/>
        </w:rPr>
        <w:t>Saat ve dakikayı ayırmak için nokta kullanılmış.</w:t>
      </w:r>
    </w:p>
    <w:p w14:paraId="0F5D32BD" w14:textId="58F32558" w:rsidR="006E6C08" w:rsidRPr="00815ECA" w:rsidRDefault="00295D15" w:rsidP="00295D15">
      <w:r w:rsidRPr="00815ECA">
        <w:t xml:space="preserve">b. </w:t>
      </w:r>
      <w:r w:rsidR="006E6C08" w:rsidRPr="00815ECA">
        <w:t>Bu güzel tavsiyeyi sana kim verdi</w:t>
      </w:r>
      <w:r w:rsidR="006E6C08" w:rsidRPr="00815ECA">
        <w:rPr>
          <w:b/>
          <w:bCs/>
        </w:rPr>
        <w:t>?</w:t>
      </w:r>
    </w:p>
    <w:p w14:paraId="05703217" w14:textId="01A54CE9" w:rsidR="00BB4460" w:rsidRPr="006E6C08" w:rsidRDefault="006E6C08" w:rsidP="00BB4460">
      <w:pPr>
        <w:tabs>
          <w:tab w:val="left" w:pos="1020"/>
        </w:tabs>
        <w:rPr>
          <w:color w:val="FF0000"/>
        </w:rPr>
      </w:pPr>
      <w:r w:rsidRPr="006E6C08">
        <w:rPr>
          <w:color w:val="FF0000"/>
        </w:rPr>
        <w:t>Soru eki veya sözü içeren cümle veya sözlerin sonuna konur.</w:t>
      </w:r>
    </w:p>
    <w:sectPr w:rsidR="00BB4460" w:rsidRPr="006E6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55EB8"/>
    <w:multiLevelType w:val="hybridMultilevel"/>
    <w:tmpl w:val="4ED0D756"/>
    <w:lvl w:ilvl="0" w:tplc="B44A1E46">
      <w:start w:val="1"/>
      <w:numFmt w:val="lowerLetter"/>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4766356"/>
    <w:multiLevelType w:val="hybridMultilevel"/>
    <w:tmpl w:val="42E6FF2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5D276D11"/>
    <w:multiLevelType w:val="hybridMultilevel"/>
    <w:tmpl w:val="CC0A4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5F580664"/>
    <w:multiLevelType w:val="hybridMultilevel"/>
    <w:tmpl w:val="D98EB5FA"/>
    <w:lvl w:ilvl="0" w:tplc="C6DC8A5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623D7E"/>
    <w:multiLevelType w:val="hybridMultilevel"/>
    <w:tmpl w:val="228EF666"/>
    <w:lvl w:ilvl="0" w:tplc="46D48D68">
      <w:start w:val="1"/>
      <w:numFmt w:val="lowerLetter"/>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43345042">
    <w:abstractNumId w:val="4"/>
  </w:num>
  <w:num w:numId="2" w16cid:durableId="1114325839">
    <w:abstractNumId w:val="3"/>
  </w:num>
  <w:num w:numId="3" w16cid:durableId="863327487">
    <w:abstractNumId w:val="2"/>
  </w:num>
  <w:num w:numId="4" w16cid:durableId="865757031">
    <w:abstractNumId w:val="1"/>
  </w:num>
  <w:num w:numId="5" w16cid:durableId="89053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66D"/>
    <w:rsid w:val="000F41AB"/>
    <w:rsid w:val="001D43A1"/>
    <w:rsid w:val="001E143B"/>
    <w:rsid w:val="00295D15"/>
    <w:rsid w:val="00312209"/>
    <w:rsid w:val="0032766D"/>
    <w:rsid w:val="003D015F"/>
    <w:rsid w:val="00460D3E"/>
    <w:rsid w:val="006C76BA"/>
    <w:rsid w:val="006E6C08"/>
    <w:rsid w:val="007A52A3"/>
    <w:rsid w:val="007B5EF2"/>
    <w:rsid w:val="00815ECA"/>
    <w:rsid w:val="008C17B9"/>
    <w:rsid w:val="008F506C"/>
    <w:rsid w:val="00936750"/>
    <w:rsid w:val="009E2D9F"/>
    <w:rsid w:val="00B00FA7"/>
    <w:rsid w:val="00BB4460"/>
    <w:rsid w:val="00D113B4"/>
    <w:rsid w:val="00D22459"/>
    <w:rsid w:val="00D360F6"/>
    <w:rsid w:val="00E04F1F"/>
    <w:rsid w:val="00E82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8FDE"/>
  <w15:docId w15:val="{2E4FAA1A-67C0-4216-B28E-A6AA269B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2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376</Words>
  <Characters>2146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19</cp:revision>
  <dcterms:created xsi:type="dcterms:W3CDTF">2025-09-27T15:37:00Z</dcterms:created>
  <dcterms:modified xsi:type="dcterms:W3CDTF">2025-10-22T18:27:00Z</dcterms:modified>
</cp:coreProperties>
</file>